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9700D6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214E87">
        <w:rPr>
          <w:rFonts w:ascii="Calibri" w:eastAsia="標楷體" w:hAnsi="Calibri" w:cs="Times New Roman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9700D6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="00214E87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214E87">
        <w:rPr>
          <w:rFonts w:ascii="Calibri" w:eastAsia="標楷體" w:hAnsi="Calibri" w:cs="Times New Roman"/>
          <w:szCs w:val="24"/>
        </w:rPr>
        <w:t>2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93C7C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214E87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214E87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214E87" w:rsidP="006E6D64">
            <w:pPr>
              <w:rPr>
                <w:rFonts w:ascii="標楷體" w:eastAsia="標楷體" w:hAnsi="標楷體"/>
                <w:szCs w:val="24"/>
              </w:rPr>
            </w:pPr>
            <w:r w:rsidRPr="003835E5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透過社群教師共同討論，提出課程包含蔬果栽種實務經驗、網室經營、環境、</w:t>
            </w:r>
            <w:proofErr w:type="gramStart"/>
            <w:r w:rsidRPr="003835E5">
              <w:rPr>
                <w:rFonts w:ascii="標楷體" w:eastAsia="標楷體" w:hAnsi="標楷體" w:hint="eastAsia"/>
                <w:color w:val="000000" w:themeColor="text1"/>
                <w:szCs w:val="24"/>
              </w:rPr>
              <w:t>食農教育</w:t>
            </w:r>
            <w:proofErr w:type="gramEnd"/>
            <w:r w:rsidRPr="003835E5">
              <w:rPr>
                <w:rFonts w:ascii="標楷體" w:eastAsia="標楷體" w:hAnsi="標楷體" w:hint="eastAsia"/>
                <w:color w:val="000000" w:themeColor="text1"/>
                <w:szCs w:val="24"/>
              </w:rPr>
              <w:t>等，並經由專家學者審議後，以利教材編製與設計。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93C7C" w:rsidP="007B75C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214E87" w:rsidP="000162E7">
            <w:pPr>
              <w:rPr>
                <w:rFonts w:ascii="標楷體" w:eastAsia="標楷體" w:hAnsi="標楷體" w:hint="eastAsia"/>
                <w:szCs w:val="24"/>
              </w:rPr>
            </w:pPr>
            <w:r w:rsidRPr="000162E7">
              <w:rPr>
                <w:rFonts w:ascii="標楷體" w:eastAsia="標楷體" w:hAnsi="標楷體" w:hint="eastAsia"/>
                <w:szCs w:val="24"/>
              </w:rPr>
              <w:t>社群教師能提供參與你農我農</w:t>
            </w:r>
            <w:r w:rsidR="000162E7">
              <w:rPr>
                <w:rFonts w:ascii="標楷體" w:eastAsia="標楷體" w:hAnsi="標楷體" w:hint="eastAsia"/>
                <w:szCs w:val="24"/>
              </w:rPr>
              <w:t>所研發</w:t>
            </w:r>
            <w:r w:rsidRPr="003835E5">
              <w:rPr>
                <w:rFonts w:ascii="標楷體" w:eastAsia="標楷體" w:hAnsi="標楷體" w:hint="eastAsia"/>
                <w:szCs w:val="24"/>
              </w:rPr>
              <w:t>課程</w:t>
            </w:r>
            <w:r w:rsidR="000162E7">
              <w:rPr>
                <w:rFonts w:ascii="標楷體" w:eastAsia="標楷體" w:hAnsi="標楷體" w:hint="eastAsia"/>
                <w:szCs w:val="24"/>
              </w:rPr>
              <w:t>教材，若將其做結合，脈絡</w:t>
            </w:r>
            <w:proofErr w:type="gramStart"/>
            <w:r w:rsidR="000162E7">
              <w:rPr>
                <w:rFonts w:ascii="標楷體" w:eastAsia="標楷體" w:hAnsi="標楷體" w:hint="eastAsia"/>
                <w:szCs w:val="24"/>
              </w:rPr>
              <w:t>仍需統整</w:t>
            </w:r>
            <w:proofErr w:type="gramEnd"/>
            <w:r w:rsidR="000162E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0162E7" w:rsidP="000162E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除了群內教師外，邀請專家學者提供意見，來做規劃與放置參考依據。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214E87" w:rsidP="003303F7">
            <w:pPr>
              <w:rPr>
                <w:rFonts w:ascii="標楷體" w:eastAsia="標楷體" w:hAnsi="標楷體"/>
                <w:szCs w:val="24"/>
              </w:rPr>
            </w:pPr>
            <w:r w:rsidRPr="00A944E2">
              <w:rPr>
                <w:rFonts w:ascii="標楷體" w:eastAsia="標楷體" w:hAnsi="標楷體" w:hint="eastAsia"/>
                <w:szCs w:val="24"/>
              </w:rPr>
              <w:t>你農我農社群課程發展目標</w:t>
            </w:r>
            <w:r w:rsidR="003303F7">
              <w:rPr>
                <w:rFonts w:ascii="標楷體" w:eastAsia="標楷體" w:hAnsi="標楷體" w:hint="eastAsia"/>
                <w:szCs w:val="24"/>
              </w:rPr>
              <w:t>整理一套完善學習教材，使學生們</w:t>
            </w:r>
            <w:bookmarkStart w:id="0" w:name="_GoBack"/>
            <w:bookmarkEnd w:id="0"/>
            <w:r w:rsidRPr="00A944E2">
              <w:rPr>
                <w:rFonts w:ascii="標楷體" w:eastAsia="標楷體" w:hAnsi="標楷體" w:hint="eastAsia"/>
                <w:szCs w:val="24"/>
              </w:rPr>
              <w:t>能獲得更充實之知能。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2E" w:rsidRDefault="009C6C2E" w:rsidP="00D72B94">
      <w:r>
        <w:separator/>
      </w:r>
    </w:p>
  </w:endnote>
  <w:endnote w:type="continuationSeparator" w:id="0">
    <w:p w:rsidR="009C6C2E" w:rsidRDefault="009C6C2E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2E" w:rsidRDefault="009C6C2E" w:rsidP="00D72B94">
      <w:r>
        <w:separator/>
      </w:r>
    </w:p>
  </w:footnote>
  <w:footnote w:type="continuationSeparator" w:id="0">
    <w:p w:rsidR="009C6C2E" w:rsidRDefault="009C6C2E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162E7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14E87"/>
    <w:rsid w:val="002475F7"/>
    <w:rsid w:val="00264F77"/>
    <w:rsid w:val="002B5785"/>
    <w:rsid w:val="002C15A4"/>
    <w:rsid w:val="002D7F99"/>
    <w:rsid w:val="00301A33"/>
    <w:rsid w:val="00304A8D"/>
    <w:rsid w:val="00327B5C"/>
    <w:rsid w:val="003303F7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F2A2A"/>
    <w:rsid w:val="00580845"/>
    <w:rsid w:val="005861C3"/>
    <w:rsid w:val="00593E36"/>
    <w:rsid w:val="005A1049"/>
    <w:rsid w:val="005A2A63"/>
    <w:rsid w:val="005C5B57"/>
    <w:rsid w:val="00631E31"/>
    <w:rsid w:val="00637AC1"/>
    <w:rsid w:val="00651614"/>
    <w:rsid w:val="006A7E33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C1873"/>
    <w:rsid w:val="009700D6"/>
    <w:rsid w:val="00984D81"/>
    <w:rsid w:val="009C1173"/>
    <w:rsid w:val="009C5245"/>
    <w:rsid w:val="009C6C2E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C1C8C"/>
    <w:rsid w:val="00ED3BF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52CF5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D991-3A70-4814-9561-E2DC0F8A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93</cp:revision>
  <cp:lastPrinted>2017-10-03T04:02:00Z</cp:lastPrinted>
  <dcterms:created xsi:type="dcterms:W3CDTF">2017-10-03T03:24:00Z</dcterms:created>
  <dcterms:modified xsi:type="dcterms:W3CDTF">2022-07-11T08:15:00Z</dcterms:modified>
</cp:coreProperties>
</file>